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3520D3" w14:textId="77777777" w:rsidR="008531DC" w:rsidRDefault="008531DC" w:rsidP="008531DC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center"/>
      </w:pPr>
      <w:r>
        <w:t xml:space="preserve">Ministero dell’’Istruzione, dell’’Università e della Ricerca </w:t>
      </w:r>
    </w:p>
    <w:p w14:paraId="343946CC" w14:textId="77777777" w:rsidR="008531DC" w:rsidRPr="00157C0C" w:rsidRDefault="008531DC" w:rsidP="008531DC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  <w:r w:rsidRPr="00157C0C">
        <w:rPr>
          <w:b/>
          <w:sz w:val="28"/>
          <w:szCs w:val="28"/>
        </w:rPr>
        <w:t xml:space="preserve">LICEO SCIENTIFICO STATALE “NICOLO’ PALMERI” </w:t>
      </w:r>
    </w:p>
    <w:p w14:paraId="145DDB9A" w14:textId="77777777" w:rsidR="008531DC" w:rsidRDefault="008531DC" w:rsidP="008531DC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center"/>
      </w:pPr>
      <w:r>
        <w:t xml:space="preserve">Piazza Giovanni Sansone, 12 - 90018 TERMINI IMERESE (PA) </w:t>
      </w:r>
    </w:p>
    <w:p w14:paraId="6FBE4E1A" w14:textId="77777777" w:rsidR="008531DC" w:rsidRDefault="008531DC" w:rsidP="008531DC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lang w:val="en-GB"/>
        </w:rPr>
      </w:pPr>
      <w:r w:rsidRPr="00157C0C">
        <w:rPr>
          <w:lang w:val="en-GB"/>
        </w:rPr>
        <w:t xml:space="preserve">C.M. PAPS24000G – C.F. 96030480824 </w:t>
      </w:r>
    </w:p>
    <w:p w14:paraId="72C72D42" w14:textId="77777777" w:rsidR="008531DC" w:rsidRPr="00157C0C" w:rsidRDefault="008531DC" w:rsidP="008531DC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Palatino Linotype"/>
          <w:color w:val="00007F"/>
          <w:kern w:val="1"/>
          <w:lang w:val="en-GB"/>
        </w:rPr>
      </w:pPr>
      <w:r w:rsidRPr="00157C0C">
        <w:rPr>
          <w:lang w:val="en-GB"/>
        </w:rPr>
        <w:t>Tel. 0918144145 - Fax 0918114178 - E-mail paps24000g@istruzione.it - www.liceopalmeri.gov.it</w:t>
      </w:r>
    </w:p>
    <w:p w14:paraId="5E2039E1" w14:textId="77777777" w:rsidR="008531DC" w:rsidRDefault="008531DC" w:rsidP="008531D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Palatino Linotype"/>
          <w:color w:val="00007F"/>
          <w:kern w:val="1"/>
          <w:lang w:val="en-GB"/>
        </w:rPr>
      </w:pPr>
    </w:p>
    <w:p w14:paraId="15596527" w14:textId="77777777" w:rsidR="008531DC" w:rsidRDefault="008531DC" w:rsidP="008531D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Palatino Linotype"/>
          <w:color w:val="00007F"/>
          <w:kern w:val="1"/>
          <w:lang w:val="en-GB"/>
        </w:rPr>
      </w:pPr>
    </w:p>
    <w:p w14:paraId="218A38AD" w14:textId="77777777" w:rsidR="008531DC" w:rsidRPr="00157C0C" w:rsidRDefault="008531DC" w:rsidP="008531D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Palatino Linotype"/>
          <w:color w:val="00007F"/>
          <w:kern w:val="1"/>
          <w:lang w:val="en-GB"/>
        </w:rPr>
      </w:pPr>
    </w:p>
    <w:p w14:paraId="0208285F" w14:textId="77777777" w:rsidR="001F67D4" w:rsidRDefault="008531DC" w:rsidP="008531DC">
      <w:pPr>
        <w:widowControl w:val="0"/>
        <w:tabs>
          <w:tab w:val="center" w:pos="4819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1"/>
          <w:sz w:val="28"/>
          <w:szCs w:val="28"/>
        </w:rPr>
      </w:pPr>
      <w:r w:rsidRPr="00661C9C">
        <w:rPr>
          <w:rFonts w:ascii="Times New Roman" w:hAnsi="Times New Roman" w:cs="Times New Roman"/>
          <w:kern w:val="1"/>
          <w:sz w:val="28"/>
          <w:szCs w:val="28"/>
          <w:lang w:val="en-GB"/>
        </w:rPr>
        <w:t xml:space="preserve">  </w:t>
      </w:r>
      <w:r w:rsidRPr="00157C0C">
        <w:rPr>
          <w:rFonts w:ascii="Times New Roman" w:hAnsi="Times New Roman" w:cs="Times New Roman"/>
          <w:kern w:val="1"/>
          <w:sz w:val="28"/>
          <w:szCs w:val="28"/>
        </w:rPr>
        <w:t>Circ. n.</w:t>
      </w:r>
      <w:r w:rsidR="001F67D4">
        <w:rPr>
          <w:rFonts w:ascii="Times New Roman" w:hAnsi="Times New Roman" w:cs="Times New Roman"/>
          <w:kern w:val="1"/>
          <w:sz w:val="28"/>
          <w:szCs w:val="28"/>
        </w:rPr>
        <w:t xml:space="preserve">174 </w:t>
      </w:r>
    </w:p>
    <w:p w14:paraId="4EACFE78" w14:textId="0E0169D4" w:rsidR="008531DC" w:rsidRPr="00157C0C" w:rsidRDefault="001F67D4" w:rsidP="008531DC">
      <w:pPr>
        <w:widowControl w:val="0"/>
        <w:tabs>
          <w:tab w:val="center" w:pos="4819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1"/>
          <w:sz w:val="28"/>
          <w:szCs w:val="28"/>
        </w:rPr>
      </w:pPr>
      <w:r>
        <w:rPr>
          <w:rFonts w:ascii="Times New Roman" w:hAnsi="Times New Roman" w:cs="Times New Roman"/>
          <w:kern w:val="1"/>
          <w:sz w:val="28"/>
          <w:szCs w:val="28"/>
        </w:rPr>
        <w:t>Del 13/01/2020</w:t>
      </w:r>
      <w:r w:rsidR="008531DC" w:rsidRPr="00157C0C">
        <w:rPr>
          <w:rFonts w:ascii="Times New Roman" w:hAnsi="Times New Roman" w:cs="Times New Roman"/>
          <w:kern w:val="1"/>
          <w:sz w:val="28"/>
          <w:szCs w:val="28"/>
        </w:rPr>
        <w:t xml:space="preserve"> </w:t>
      </w:r>
    </w:p>
    <w:p w14:paraId="5DAB0F38" w14:textId="77777777" w:rsidR="008531DC" w:rsidRPr="00157C0C" w:rsidRDefault="008531DC" w:rsidP="008531DC">
      <w:pPr>
        <w:widowControl w:val="0"/>
        <w:tabs>
          <w:tab w:val="center" w:pos="4819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1"/>
          <w:sz w:val="28"/>
          <w:szCs w:val="28"/>
        </w:rPr>
      </w:pPr>
      <w:r w:rsidRPr="00157C0C">
        <w:rPr>
          <w:rFonts w:ascii="Times New Roman" w:hAnsi="Times New Roman" w:cs="Times New Roman"/>
          <w:kern w:val="1"/>
          <w:sz w:val="28"/>
          <w:szCs w:val="28"/>
        </w:rPr>
        <w:t xml:space="preserve"> </w:t>
      </w:r>
      <w:r w:rsidRPr="00157C0C">
        <w:rPr>
          <w:rFonts w:ascii="Times New Roman" w:hAnsi="Times New Roman" w:cs="Times New Roman"/>
          <w:kern w:val="1"/>
          <w:sz w:val="28"/>
          <w:szCs w:val="28"/>
        </w:rPr>
        <w:tab/>
        <w:t xml:space="preserve">  </w:t>
      </w:r>
      <w:r w:rsidRPr="00157C0C">
        <w:rPr>
          <w:rFonts w:ascii="Times New Roman" w:hAnsi="Times New Roman" w:cs="Times New Roman"/>
          <w:kern w:val="1"/>
          <w:sz w:val="28"/>
          <w:szCs w:val="28"/>
        </w:rPr>
        <w:tab/>
      </w:r>
      <w:r w:rsidRPr="00157C0C">
        <w:rPr>
          <w:rFonts w:ascii="Times New Roman" w:hAnsi="Times New Roman" w:cs="Times New Roman"/>
          <w:kern w:val="1"/>
          <w:sz w:val="28"/>
          <w:szCs w:val="28"/>
        </w:rPr>
        <w:tab/>
        <w:t xml:space="preserve"> </w:t>
      </w:r>
    </w:p>
    <w:p w14:paraId="0673B814" w14:textId="77777777" w:rsidR="008531DC" w:rsidRPr="00157C0C" w:rsidRDefault="008531DC" w:rsidP="008531DC">
      <w:pPr>
        <w:widowControl w:val="0"/>
        <w:tabs>
          <w:tab w:val="center" w:pos="4819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1"/>
          <w:sz w:val="28"/>
          <w:szCs w:val="28"/>
        </w:rPr>
      </w:pPr>
    </w:p>
    <w:p w14:paraId="20699DDA" w14:textId="77777777" w:rsidR="008531DC" w:rsidRDefault="008531DC" w:rsidP="008531D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1"/>
          <w:sz w:val="28"/>
          <w:szCs w:val="28"/>
        </w:rPr>
      </w:pPr>
      <w:r w:rsidRPr="00157C0C">
        <w:rPr>
          <w:rFonts w:ascii="Times New Roman" w:hAnsi="Times New Roman" w:cs="Times New Roman"/>
          <w:kern w:val="1"/>
          <w:sz w:val="28"/>
          <w:szCs w:val="28"/>
        </w:rPr>
        <w:t xml:space="preserve">                                                                              A</w:t>
      </w:r>
      <w:r w:rsidR="00DC79F2">
        <w:rPr>
          <w:rFonts w:ascii="Times New Roman" w:hAnsi="Times New Roman" w:cs="Times New Roman"/>
          <w:kern w:val="1"/>
          <w:sz w:val="28"/>
          <w:szCs w:val="28"/>
        </w:rPr>
        <w:t>i</w:t>
      </w:r>
      <w:r w:rsidRPr="00157C0C">
        <w:rPr>
          <w:rFonts w:ascii="Times New Roman" w:hAnsi="Times New Roman" w:cs="Times New Roman"/>
          <w:kern w:val="1"/>
          <w:sz w:val="28"/>
          <w:szCs w:val="28"/>
        </w:rPr>
        <w:t xml:space="preserve"> </w:t>
      </w:r>
      <w:r w:rsidR="00DC79F2">
        <w:rPr>
          <w:rFonts w:ascii="Times New Roman" w:hAnsi="Times New Roman" w:cs="Times New Roman"/>
          <w:kern w:val="1"/>
          <w:sz w:val="28"/>
          <w:szCs w:val="28"/>
        </w:rPr>
        <w:t>docenti</w:t>
      </w:r>
    </w:p>
    <w:p w14:paraId="0ED96BB8" w14:textId="77777777" w:rsidR="001A1163" w:rsidRPr="00157C0C" w:rsidRDefault="001A1163" w:rsidP="008531D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1"/>
          <w:sz w:val="28"/>
          <w:szCs w:val="28"/>
        </w:rPr>
      </w:pPr>
      <w:r>
        <w:rPr>
          <w:rFonts w:ascii="Times New Roman" w:hAnsi="Times New Roman" w:cs="Times New Roman"/>
          <w:kern w:val="1"/>
          <w:sz w:val="28"/>
          <w:szCs w:val="28"/>
        </w:rPr>
        <w:t>Agli studenti</w:t>
      </w:r>
    </w:p>
    <w:p w14:paraId="46063C2C" w14:textId="77777777" w:rsidR="008531DC" w:rsidRPr="00157C0C" w:rsidRDefault="008531DC" w:rsidP="008531D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1"/>
          <w:sz w:val="28"/>
          <w:szCs w:val="28"/>
        </w:rPr>
      </w:pPr>
      <w:r w:rsidRPr="00157C0C">
        <w:rPr>
          <w:rFonts w:ascii="Times New Roman" w:hAnsi="Times New Roman" w:cs="Times New Roman"/>
          <w:kern w:val="1"/>
          <w:sz w:val="28"/>
          <w:szCs w:val="28"/>
        </w:rPr>
        <w:t xml:space="preserve">Al DSGA </w:t>
      </w:r>
    </w:p>
    <w:p w14:paraId="783F4503" w14:textId="77777777" w:rsidR="008531DC" w:rsidRPr="00157C0C" w:rsidRDefault="008531DC" w:rsidP="008531D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1"/>
          <w:sz w:val="28"/>
          <w:szCs w:val="28"/>
        </w:rPr>
      </w:pPr>
      <w:r w:rsidRPr="00157C0C">
        <w:rPr>
          <w:rFonts w:ascii="Times New Roman" w:hAnsi="Times New Roman" w:cs="Times New Roman"/>
          <w:kern w:val="1"/>
          <w:sz w:val="28"/>
          <w:szCs w:val="28"/>
        </w:rPr>
        <w:t xml:space="preserve">                                                                               Al sito web                                                                                                                                          </w:t>
      </w:r>
    </w:p>
    <w:p w14:paraId="2E478CE9" w14:textId="77777777" w:rsidR="00695031" w:rsidRPr="00AE58F9" w:rsidRDefault="00695031" w:rsidP="006E627E">
      <w:pPr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AE58F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</w:t>
      </w:r>
    </w:p>
    <w:p w14:paraId="09F59433" w14:textId="77777777" w:rsidR="00044E39" w:rsidRPr="00AE58F9" w:rsidRDefault="00500A41" w:rsidP="006E627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E58F9">
        <w:rPr>
          <w:rFonts w:ascii="Times New Roman" w:hAnsi="Times New Roman" w:cs="Times New Roman"/>
          <w:b/>
          <w:sz w:val="28"/>
          <w:szCs w:val="28"/>
        </w:rPr>
        <w:t xml:space="preserve">OGGETTO: </w:t>
      </w:r>
      <w:bookmarkStart w:id="0" w:name="_GoBack"/>
      <w:r w:rsidR="001A1163">
        <w:rPr>
          <w:rFonts w:ascii="Times New Roman" w:hAnsi="Times New Roman" w:cs="Times New Roman"/>
          <w:sz w:val="28"/>
          <w:szCs w:val="28"/>
        </w:rPr>
        <w:t>Gruppo di lettura.</w:t>
      </w:r>
      <w:bookmarkEnd w:id="0"/>
    </w:p>
    <w:p w14:paraId="11C7D353" w14:textId="6D50AEF1" w:rsidR="006E627E" w:rsidRDefault="005C2EC9" w:rsidP="005C2EC9">
      <w:pPr>
        <w:spacing w:after="0"/>
        <w:jc w:val="both"/>
        <w:rPr>
          <w:b/>
        </w:rPr>
      </w:pPr>
      <w:r>
        <w:rPr>
          <w:rFonts w:ascii="Times New Roman" w:hAnsi="Times New Roman" w:cs="Times New Roman"/>
          <w:sz w:val="28"/>
          <w:szCs w:val="28"/>
        </w:rPr>
        <w:t xml:space="preserve">Giorno </w:t>
      </w:r>
      <w:r w:rsidR="00C70371">
        <w:rPr>
          <w:rFonts w:ascii="Times New Roman" w:hAnsi="Times New Roman" w:cs="Times New Roman"/>
          <w:sz w:val="28"/>
          <w:szCs w:val="28"/>
        </w:rPr>
        <w:t>diciannove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0371">
        <w:rPr>
          <w:rFonts w:ascii="Times New Roman" w:hAnsi="Times New Roman" w:cs="Times New Roman"/>
          <w:sz w:val="28"/>
          <w:szCs w:val="28"/>
        </w:rPr>
        <w:t>febbraio</w:t>
      </w:r>
      <w:r>
        <w:rPr>
          <w:rFonts w:ascii="Times New Roman" w:hAnsi="Times New Roman" w:cs="Times New Roman"/>
          <w:sz w:val="28"/>
          <w:szCs w:val="28"/>
        </w:rPr>
        <w:t xml:space="preserve"> si terrà il </w:t>
      </w:r>
      <w:r w:rsidR="00C70371">
        <w:rPr>
          <w:rFonts w:ascii="Times New Roman" w:hAnsi="Times New Roman" w:cs="Times New Roman"/>
          <w:sz w:val="28"/>
          <w:szCs w:val="28"/>
        </w:rPr>
        <w:t>secondo</w:t>
      </w:r>
      <w:r>
        <w:rPr>
          <w:rFonts w:ascii="Times New Roman" w:hAnsi="Times New Roman" w:cs="Times New Roman"/>
          <w:sz w:val="28"/>
          <w:szCs w:val="28"/>
        </w:rPr>
        <w:t xml:space="preserve"> incontro del gruppo di lettura. Gli studenti e i docenti che hanno aderito al progetto si incontreranno a scuola dalle ore 14.00 alle ore 15.00 per condividere riflessioni, emozioni, pensieri suscitati dal libro “</w:t>
      </w:r>
      <w:r w:rsidR="00C70371">
        <w:rPr>
          <w:rFonts w:ascii="Times New Roman" w:hAnsi="Times New Roman" w:cs="Times New Roman"/>
          <w:sz w:val="28"/>
          <w:szCs w:val="28"/>
        </w:rPr>
        <w:t>L’erba da fieno</w:t>
      </w:r>
      <w:r>
        <w:rPr>
          <w:rFonts w:ascii="Times New Roman" w:hAnsi="Times New Roman" w:cs="Times New Roman"/>
          <w:sz w:val="28"/>
          <w:szCs w:val="28"/>
        </w:rPr>
        <w:t xml:space="preserve">” di </w:t>
      </w:r>
      <w:r w:rsidR="00C70371">
        <w:rPr>
          <w:rFonts w:ascii="Times New Roman" w:hAnsi="Times New Roman" w:cs="Times New Roman"/>
          <w:sz w:val="28"/>
          <w:szCs w:val="28"/>
        </w:rPr>
        <w:t>Maria Laura La Russa</w:t>
      </w:r>
      <w:r>
        <w:rPr>
          <w:rFonts w:ascii="Times New Roman" w:hAnsi="Times New Roman" w:cs="Times New Roman"/>
          <w:sz w:val="28"/>
          <w:szCs w:val="28"/>
        </w:rPr>
        <w:t xml:space="preserve">. Subito dopo studenti e docenti si recheranno alla Biblioteca </w:t>
      </w:r>
      <w:proofErr w:type="spellStart"/>
      <w:r>
        <w:rPr>
          <w:rFonts w:ascii="Times New Roman" w:hAnsi="Times New Roman" w:cs="Times New Roman"/>
          <w:sz w:val="28"/>
          <w:szCs w:val="28"/>
        </w:rPr>
        <w:t>Liciniana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per l’incontro con l’autore. </w:t>
      </w:r>
    </w:p>
    <w:p w14:paraId="3A02D09F" w14:textId="77777777" w:rsidR="006E627E" w:rsidRPr="00157C0C" w:rsidRDefault="006E627E" w:rsidP="005C2EC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 w14:paraId="190A49D1" w14:textId="77777777" w:rsidR="006E627E" w:rsidRPr="00157C0C" w:rsidRDefault="006E627E" w:rsidP="008531D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157C0C">
        <w:rPr>
          <w:rFonts w:ascii="Times New Roman" w:hAnsi="Times New Roman" w:cs="Times New Roman"/>
          <w:kern w:val="1"/>
          <w:sz w:val="28"/>
          <w:szCs w:val="28"/>
        </w:rPr>
        <w:t xml:space="preserve">                                               </w:t>
      </w:r>
      <w:r w:rsidR="008531DC">
        <w:rPr>
          <w:rFonts w:ascii="Times New Roman" w:hAnsi="Times New Roman" w:cs="Times New Roman"/>
          <w:kern w:val="1"/>
          <w:sz w:val="28"/>
          <w:szCs w:val="28"/>
        </w:rPr>
        <w:t xml:space="preserve">                </w:t>
      </w:r>
      <w:r w:rsidR="008531DC">
        <w:rPr>
          <w:rFonts w:ascii="Times New Roman" w:hAnsi="Times New Roman" w:cs="Times New Roman"/>
          <w:kern w:val="1"/>
          <w:sz w:val="28"/>
          <w:szCs w:val="28"/>
        </w:rPr>
        <w:tab/>
      </w:r>
      <w:r w:rsidR="008531DC">
        <w:rPr>
          <w:rFonts w:ascii="Times New Roman" w:hAnsi="Times New Roman" w:cs="Times New Roman"/>
          <w:kern w:val="1"/>
          <w:sz w:val="28"/>
          <w:szCs w:val="28"/>
        </w:rPr>
        <w:tab/>
      </w:r>
      <w:r w:rsidRPr="00157C0C">
        <w:rPr>
          <w:rFonts w:ascii="Times New Roman" w:hAnsi="Times New Roman" w:cs="Times New Roman"/>
          <w:kern w:val="1"/>
          <w:sz w:val="28"/>
          <w:szCs w:val="28"/>
        </w:rPr>
        <w:t xml:space="preserve">  Il Dirigente Scolastico</w:t>
      </w:r>
    </w:p>
    <w:p w14:paraId="3ABE998A" w14:textId="77777777" w:rsidR="006E627E" w:rsidRPr="00157C0C" w:rsidRDefault="008531DC" w:rsidP="008531DC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kern w:val="1"/>
          <w:sz w:val="28"/>
          <w:szCs w:val="28"/>
        </w:rPr>
      </w:pPr>
      <w:r>
        <w:rPr>
          <w:rFonts w:ascii="Times New Roman" w:hAnsi="Times New Roman" w:cs="Times New Roman"/>
          <w:kern w:val="1"/>
          <w:sz w:val="28"/>
          <w:szCs w:val="28"/>
        </w:rPr>
        <w:t xml:space="preserve"> </w:t>
      </w:r>
      <w:r w:rsidR="006E627E" w:rsidRPr="00157C0C">
        <w:rPr>
          <w:rFonts w:ascii="Times New Roman" w:hAnsi="Times New Roman" w:cs="Times New Roman"/>
          <w:kern w:val="1"/>
          <w:sz w:val="28"/>
          <w:szCs w:val="28"/>
        </w:rPr>
        <w:t>Prof.ssa Marilena Anello</w:t>
      </w:r>
    </w:p>
    <w:p w14:paraId="3D1508F7" w14:textId="77777777" w:rsidR="006E627E" w:rsidRPr="00157C0C" w:rsidRDefault="006E627E" w:rsidP="006E627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1"/>
          <w:sz w:val="28"/>
          <w:szCs w:val="28"/>
        </w:rPr>
      </w:pPr>
      <w:r w:rsidRPr="00157C0C">
        <w:rPr>
          <w:rFonts w:ascii="Times New Roman" w:hAnsi="Times New Roman" w:cs="Times New Roman"/>
          <w:kern w:val="1"/>
          <w:sz w:val="28"/>
          <w:szCs w:val="28"/>
        </w:rPr>
        <w:t>(Firma autografa sostituita a mezzo stampa</w:t>
      </w:r>
    </w:p>
    <w:p w14:paraId="6B05D0A8" w14:textId="77777777" w:rsidR="006E627E" w:rsidRPr="00157C0C" w:rsidRDefault="006E627E" w:rsidP="006E627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1"/>
          <w:sz w:val="28"/>
          <w:szCs w:val="28"/>
        </w:rPr>
      </w:pPr>
      <w:r w:rsidRPr="00157C0C">
        <w:rPr>
          <w:rFonts w:ascii="Times New Roman" w:hAnsi="Times New Roman" w:cs="Times New Roman"/>
          <w:kern w:val="1"/>
          <w:sz w:val="28"/>
          <w:szCs w:val="28"/>
        </w:rPr>
        <w:t xml:space="preserve"> ai sensi dell’art. 3, c. 2, D.L.vo 39/1993)</w:t>
      </w:r>
    </w:p>
    <w:p w14:paraId="5922B092" w14:textId="77777777" w:rsidR="006E627E" w:rsidRPr="001E578F" w:rsidRDefault="006E627E" w:rsidP="001E578F">
      <w:pPr>
        <w:spacing w:after="0"/>
        <w:rPr>
          <w:b/>
        </w:rPr>
      </w:pPr>
    </w:p>
    <w:sectPr w:rsidR="006E627E" w:rsidRPr="001E578F" w:rsidSect="0003496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0ED"/>
    <w:rsid w:val="0000419E"/>
    <w:rsid w:val="0003496F"/>
    <w:rsid w:val="00044E39"/>
    <w:rsid w:val="000D39AB"/>
    <w:rsid w:val="001420D6"/>
    <w:rsid w:val="00165ACA"/>
    <w:rsid w:val="001A1163"/>
    <w:rsid w:val="001E578F"/>
    <w:rsid w:val="001F207E"/>
    <w:rsid w:val="001F67D4"/>
    <w:rsid w:val="002128EB"/>
    <w:rsid w:val="00220735"/>
    <w:rsid w:val="002212AB"/>
    <w:rsid w:val="002B647C"/>
    <w:rsid w:val="002D5881"/>
    <w:rsid w:val="00327FCA"/>
    <w:rsid w:val="003B358B"/>
    <w:rsid w:val="00422857"/>
    <w:rsid w:val="00432853"/>
    <w:rsid w:val="00500A41"/>
    <w:rsid w:val="0051136A"/>
    <w:rsid w:val="0056333C"/>
    <w:rsid w:val="005C2EC9"/>
    <w:rsid w:val="005D515B"/>
    <w:rsid w:val="006207EF"/>
    <w:rsid w:val="00627F67"/>
    <w:rsid w:val="00661C9C"/>
    <w:rsid w:val="00682BF8"/>
    <w:rsid w:val="00695031"/>
    <w:rsid w:val="006E627E"/>
    <w:rsid w:val="00710A57"/>
    <w:rsid w:val="00732272"/>
    <w:rsid w:val="007A7EF0"/>
    <w:rsid w:val="008412BD"/>
    <w:rsid w:val="008531DC"/>
    <w:rsid w:val="0089457F"/>
    <w:rsid w:val="008945F3"/>
    <w:rsid w:val="008F328B"/>
    <w:rsid w:val="00921C0A"/>
    <w:rsid w:val="009303DD"/>
    <w:rsid w:val="00A76E19"/>
    <w:rsid w:val="00A97D6A"/>
    <w:rsid w:val="00AA40F2"/>
    <w:rsid w:val="00AE58F9"/>
    <w:rsid w:val="00B83451"/>
    <w:rsid w:val="00C52F3F"/>
    <w:rsid w:val="00C70371"/>
    <w:rsid w:val="00CB5E4D"/>
    <w:rsid w:val="00CC3BD2"/>
    <w:rsid w:val="00CC59A7"/>
    <w:rsid w:val="00CF15CE"/>
    <w:rsid w:val="00D230ED"/>
    <w:rsid w:val="00DA3E20"/>
    <w:rsid w:val="00DC79F2"/>
    <w:rsid w:val="00DD5344"/>
    <w:rsid w:val="00DE76E5"/>
    <w:rsid w:val="00EE3C85"/>
    <w:rsid w:val="00EF4A01"/>
    <w:rsid w:val="00F5582D"/>
    <w:rsid w:val="00FF4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E45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3496F"/>
  </w:style>
  <w:style w:type="paragraph" w:styleId="Titolo1">
    <w:name w:val="heading 1"/>
    <w:basedOn w:val="Normale"/>
    <w:next w:val="Normale"/>
    <w:link w:val="Titolo1Carattere"/>
    <w:qFormat/>
    <w:rsid w:val="0069503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945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1Carattere">
    <w:name w:val="Titolo 1 Carattere"/>
    <w:basedOn w:val="Carpredefinitoparagrafo"/>
    <w:link w:val="Titolo1"/>
    <w:rsid w:val="00695031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styleId="Collegamentoipertestuale">
    <w:name w:val="Hyperlink"/>
    <w:basedOn w:val="Carpredefinitoparagrafo"/>
    <w:rsid w:val="00695031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0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207EF"/>
    <w:rPr>
      <w:rFonts w:ascii="Tahoma" w:hAnsi="Tahoma" w:cs="Tahoma"/>
      <w:sz w:val="16"/>
      <w:szCs w:val="16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6333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3496F"/>
  </w:style>
  <w:style w:type="paragraph" w:styleId="Titolo1">
    <w:name w:val="heading 1"/>
    <w:basedOn w:val="Normale"/>
    <w:next w:val="Normale"/>
    <w:link w:val="Titolo1Carattere"/>
    <w:qFormat/>
    <w:rsid w:val="0069503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945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1Carattere">
    <w:name w:val="Titolo 1 Carattere"/>
    <w:basedOn w:val="Carpredefinitoparagrafo"/>
    <w:link w:val="Titolo1"/>
    <w:rsid w:val="00695031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styleId="Collegamentoipertestuale">
    <w:name w:val="Hyperlink"/>
    <w:basedOn w:val="Carpredefinitoparagrafo"/>
    <w:rsid w:val="00695031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0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207EF"/>
    <w:rPr>
      <w:rFonts w:ascii="Tahoma" w:hAnsi="Tahoma" w:cs="Tahoma"/>
      <w:sz w:val="16"/>
      <w:szCs w:val="16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633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Marianna Nicastro</dc:creator>
  <cp:lastModifiedBy>g</cp:lastModifiedBy>
  <cp:revision>4</cp:revision>
  <dcterms:created xsi:type="dcterms:W3CDTF">2020-01-13T11:18:00Z</dcterms:created>
  <dcterms:modified xsi:type="dcterms:W3CDTF">2020-01-13T11:22:00Z</dcterms:modified>
</cp:coreProperties>
</file>